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47" w:rsidRDefault="00AD680E">
      <w:pPr>
        <w:pStyle w:val="Titolo"/>
      </w:pPr>
      <w:r>
        <w:t>ALLEGATO</w:t>
      </w:r>
      <w:r>
        <w:rPr>
          <w:spacing w:val="-7"/>
        </w:rPr>
        <w:t xml:space="preserve"> </w:t>
      </w:r>
      <w:r>
        <w:t>SCHEDA</w:t>
      </w:r>
      <w:r>
        <w:rPr>
          <w:spacing w:val="-6"/>
        </w:rPr>
        <w:t xml:space="preserve"> </w:t>
      </w:r>
      <w:r>
        <w:rPr>
          <w:spacing w:val="-10"/>
        </w:rPr>
        <w:t>C</w:t>
      </w:r>
    </w:p>
    <w:p w:rsidR="00AE6B47" w:rsidRDefault="00AE6B47">
      <w:pPr>
        <w:pStyle w:val="Corpotesto"/>
        <w:spacing w:before="3"/>
        <w:rPr>
          <w:b/>
          <w:sz w:val="28"/>
        </w:rPr>
      </w:pPr>
    </w:p>
    <w:p w:rsidR="00AE6B47" w:rsidRDefault="00AD680E">
      <w:pPr>
        <w:ind w:left="141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integrativo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scelte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avvalgono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dell’insegnamento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 xml:space="preserve">della religione cattolica </w:t>
      </w:r>
      <w:r w:rsidR="000902E2">
        <w:rPr>
          <w:b/>
          <w:sz w:val="24"/>
          <w:u w:val="single"/>
        </w:rPr>
        <w:t>ANNO SCOLASTICO 20--/20--</w:t>
      </w:r>
    </w:p>
    <w:p w:rsidR="00AE6B47" w:rsidRDefault="00AE6B47">
      <w:pPr>
        <w:pStyle w:val="Corpotesto"/>
        <w:rPr>
          <w:b/>
          <w:sz w:val="24"/>
        </w:rPr>
      </w:pPr>
    </w:p>
    <w:p w:rsidR="00AE6B47" w:rsidRDefault="00AD680E">
      <w:pPr>
        <w:spacing w:before="1"/>
        <w:ind w:left="141"/>
        <w:rPr>
          <w:b/>
          <w:sz w:val="24"/>
        </w:rPr>
      </w:pPr>
      <w:r>
        <w:rPr>
          <w:b/>
          <w:sz w:val="24"/>
          <w:u w:val="single"/>
        </w:rPr>
        <w:t>(da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consegnare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agli uffici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segreteria</w:t>
      </w:r>
      <w:r>
        <w:rPr>
          <w:b/>
          <w:spacing w:val="2"/>
          <w:sz w:val="24"/>
          <w:u w:val="single"/>
        </w:rPr>
        <w:t xml:space="preserve"> </w:t>
      </w:r>
      <w:r w:rsidR="000902E2">
        <w:rPr>
          <w:b/>
          <w:sz w:val="24"/>
          <w:u w:val="single"/>
        </w:rPr>
        <w:t xml:space="preserve">dal </w:t>
      </w:r>
      <w:bookmarkStart w:id="0" w:name="_GoBack"/>
      <w:bookmarkEnd w:id="0"/>
      <w:r w:rsidR="000902E2" w:rsidRPr="000902E2">
        <w:rPr>
          <w:b/>
          <w:sz w:val="24"/>
          <w:u w:val="single"/>
        </w:rPr>
        <w:t>---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maggio 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30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giugno </w:t>
      </w:r>
      <w:r w:rsidR="000902E2">
        <w:rPr>
          <w:b/>
          <w:spacing w:val="-2"/>
          <w:sz w:val="24"/>
          <w:u w:val="single"/>
        </w:rPr>
        <w:t>20--</w:t>
      </w:r>
      <w:r>
        <w:rPr>
          <w:b/>
          <w:spacing w:val="-2"/>
          <w:sz w:val="24"/>
          <w:u w:val="single"/>
        </w:rPr>
        <w:t>)</w:t>
      </w:r>
    </w:p>
    <w:p w:rsidR="00AE6B47" w:rsidRDefault="00AE6B47">
      <w:pPr>
        <w:pStyle w:val="Corpotesto"/>
        <w:spacing w:before="271"/>
        <w:rPr>
          <w:b/>
          <w:sz w:val="24"/>
        </w:rPr>
      </w:pPr>
    </w:p>
    <w:p w:rsidR="00AE6B47" w:rsidRDefault="00AD680E">
      <w:pPr>
        <w:tabs>
          <w:tab w:val="left" w:pos="5536"/>
          <w:tab w:val="left" w:pos="7722"/>
          <w:tab w:val="left" w:pos="9810"/>
        </w:tabs>
        <w:ind w:left="141"/>
        <w:rPr>
          <w:sz w:val="24"/>
        </w:rPr>
      </w:pPr>
      <w:r>
        <w:rPr>
          <w:sz w:val="24"/>
        </w:rPr>
        <w:t xml:space="preserve">Alunno </w:t>
      </w:r>
      <w:r>
        <w:rPr>
          <w:sz w:val="24"/>
          <w:u w:val="single"/>
        </w:rPr>
        <w:tab/>
      </w:r>
      <w:r>
        <w:rPr>
          <w:sz w:val="24"/>
        </w:rPr>
        <w:t xml:space="preserve">Classe </w:t>
      </w:r>
      <w:r>
        <w:rPr>
          <w:sz w:val="24"/>
          <w:u w:val="single"/>
        </w:rPr>
        <w:tab/>
      </w:r>
      <w:r>
        <w:rPr>
          <w:sz w:val="24"/>
        </w:rPr>
        <w:t xml:space="preserve">Sez. </w:t>
      </w:r>
      <w:r>
        <w:rPr>
          <w:sz w:val="24"/>
          <w:u w:val="single"/>
        </w:rPr>
        <w:tab/>
      </w:r>
    </w:p>
    <w:p w:rsidR="00AE6B47" w:rsidRDefault="00AE6B47">
      <w:pPr>
        <w:pStyle w:val="Corpotesto"/>
        <w:spacing w:before="81"/>
        <w:rPr>
          <w:sz w:val="24"/>
        </w:rPr>
      </w:pPr>
    </w:p>
    <w:p w:rsidR="00AE6B47" w:rsidRDefault="00AD680E">
      <w:pPr>
        <w:ind w:left="14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operata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effetto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l’intero</w:t>
      </w:r>
      <w:r>
        <w:rPr>
          <w:spacing w:val="-1"/>
          <w:sz w:val="24"/>
        </w:rPr>
        <w:t xml:space="preserve"> </w:t>
      </w:r>
      <w:r>
        <w:rPr>
          <w:sz w:val="24"/>
        </w:rPr>
        <w:t>anno 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cui si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riferisce.</w:t>
      </w:r>
    </w:p>
    <w:p w:rsidR="00AE6B47" w:rsidRDefault="00AE6B47">
      <w:pPr>
        <w:pStyle w:val="Corpotesto"/>
        <w:rPr>
          <w:sz w:val="24"/>
        </w:rPr>
      </w:pPr>
    </w:p>
    <w:p w:rsidR="00AE6B47" w:rsidRDefault="00AE6B47">
      <w:pPr>
        <w:pStyle w:val="Corpotesto"/>
        <w:spacing w:before="45"/>
        <w:rPr>
          <w:sz w:val="24"/>
        </w:rPr>
      </w:pPr>
    </w:p>
    <w:p w:rsidR="00AE6B47" w:rsidRDefault="00AD680E">
      <w:pPr>
        <w:pStyle w:val="Paragrafoelenco"/>
        <w:numPr>
          <w:ilvl w:val="0"/>
          <w:numId w:val="1"/>
        </w:numPr>
        <w:tabs>
          <w:tab w:val="left" w:pos="452"/>
          <w:tab w:val="left" w:pos="6514"/>
        </w:tabs>
        <w:ind w:left="452" w:hanging="311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FORMATIVE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:rsidR="00AE6B47" w:rsidRDefault="00AE6B47">
      <w:pPr>
        <w:pStyle w:val="Corpotesto"/>
        <w:spacing w:before="8"/>
        <w:rPr>
          <w:rFonts w:ascii="Wingdings" w:hAnsi="Wingdings"/>
          <w:sz w:val="24"/>
        </w:rPr>
      </w:pPr>
    </w:p>
    <w:p w:rsidR="00AE6B47" w:rsidRDefault="00AD680E">
      <w:pPr>
        <w:pStyle w:val="Paragrafoelenco"/>
        <w:numPr>
          <w:ilvl w:val="0"/>
          <w:numId w:val="1"/>
        </w:numPr>
        <w:tabs>
          <w:tab w:val="left" w:pos="555"/>
          <w:tab w:val="left" w:pos="6514"/>
        </w:tabs>
        <w:spacing w:line="242" w:lineRule="auto"/>
        <w:ind w:left="141" w:right="144" w:firstLine="0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</w:t>
      </w:r>
      <w:r>
        <w:rPr>
          <w:spacing w:val="80"/>
          <w:sz w:val="24"/>
        </w:rPr>
        <w:t xml:space="preserve"> </w:t>
      </w:r>
      <w:r>
        <w:rPr>
          <w:sz w:val="24"/>
        </w:rPr>
        <w:t>E/O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RICERCA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INDIVIDUALI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80"/>
          <w:sz w:val="24"/>
        </w:rPr>
        <w:t xml:space="preserve"> </w:t>
      </w:r>
      <w:r>
        <w:rPr>
          <w:sz w:val="24"/>
        </w:rPr>
        <w:t>ASSISTENZA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PERSONALE DOCENTE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:rsidR="00AE6B47" w:rsidRDefault="00AE6B47">
      <w:pPr>
        <w:pStyle w:val="Corpotesto"/>
        <w:spacing w:before="2"/>
        <w:rPr>
          <w:rFonts w:ascii="Wingdings" w:hAnsi="Wingdings"/>
          <w:sz w:val="24"/>
        </w:rPr>
      </w:pPr>
    </w:p>
    <w:p w:rsidR="00AE6B47" w:rsidRDefault="00AD680E">
      <w:pPr>
        <w:pStyle w:val="Paragrafoelenco"/>
        <w:numPr>
          <w:ilvl w:val="0"/>
          <w:numId w:val="1"/>
        </w:numPr>
        <w:tabs>
          <w:tab w:val="left" w:pos="548"/>
          <w:tab w:val="left" w:pos="6514"/>
        </w:tabs>
        <w:spacing w:line="242" w:lineRule="auto"/>
        <w:ind w:left="141" w:right="145" w:firstLine="0"/>
        <w:rPr>
          <w:rFonts w:ascii="Wingdings" w:hAnsi="Wingdings"/>
          <w:sz w:val="28"/>
        </w:rPr>
      </w:pP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FREQUENZA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SCUOLA</w:t>
      </w:r>
      <w:r>
        <w:rPr>
          <w:spacing w:val="80"/>
          <w:sz w:val="24"/>
        </w:rPr>
        <w:t xml:space="preserve"> </w:t>
      </w:r>
      <w:r>
        <w:rPr>
          <w:sz w:val="24"/>
        </w:rPr>
        <w:t>NELLE</w:t>
      </w:r>
      <w:r>
        <w:rPr>
          <w:spacing w:val="80"/>
          <w:sz w:val="24"/>
        </w:rPr>
        <w:t xml:space="preserve"> </w:t>
      </w:r>
      <w:r>
        <w:rPr>
          <w:sz w:val="24"/>
        </w:rPr>
        <w:t>ORE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80"/>
          <w:sz w:val="24"/>
        </w:rPr>
        <w:t xml:space="preserve"> </w:t>
      </w:r>
      <w:r>
        <w:rPr>
          <w:sz w:val="24"/>
        </w:rPr>
        <w:t>DELLA RELIGIONE CATTOLICA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:rsidR="00AE6B47" w:rsidRDefault="00AE6B47">
      <w:pPr>
        <w:pStyle w:val="Corpotesto"/>
        <w:spacing w:before="5"/>
        <w:rPr>
          <w:rFonts w:ascii="Wingdings" w:hAnsi="Wingdings"/>
          <w:sz w:val="24"/>
        </w:rPr>
      </w:pPr>
    </w:p>
    <w:p w:rsidR="00AE6B47" w:rsidRDefault="00AD680E">
      <w:pPr>
        <w:ind w:left="141"/>
        <w:rPr>
          <w:sz w:val="24"/>
        </w:rPr>
      </w:pPr>
      <w:r>
        <w:rPr>
          <w:sz w:val="24"/>
        </w:rPr>
        <w:t>(La</w:t>
      </w:r>
      <w:r>
        <w:rPr>
          <w:spacing w:val="-3"/>
          <w:sz w:val="24"/>
        </w:rPr>
        <w:t xml:space="preserve"> </w:t>
      </w:r>
      <w:r>
        <w:rPr>
          <w:sz w:val="24"/>
        </w:rPr>
        <w:t>scelta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esercita</w:t>
      </w:r>
      <w:r>
        <w:rPr>
          <w:spacing w:val="-2"/>
          <w:sz w:val="24"/>
        </w:rPr>
        <w:t xml:space="preserve"> </w:t>
      </w:r>
      <w:r>
        <w:rPr>
          <w:sz w:val="24"/>
        </w:rPr>
        <w:t>contrassegnando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voce che</w:t>
      </w:r>
      <w:r>
        <w:rPr>
          <w:spacing w:val="-2"/>
          <w:sz w:val="24"/>
        </w:rPr>
        <w:t xml:space="preserve"> interessa)</w:t>
      </w:r>
    </w:p>
    <w:p w:rsidR="00AE6B47" w:rsidRDefault="00AE6B47">
      <w:pPr>
        <w:pStyle w:val="Corpotesto"/>
        <w:rPr>
          <w:sz w:val="24"/>
        </w:rPr>
      </w:pPr>
    </w:p>
    <w:p w:rsidR="00AE6B47" w:rsidRDefault="00AE6B47">
      <w:pPr>
        <w:pStyle w:val="Corpotesto"/>
        <w:rPr>
          <w:sz w:val="24"/>
        </w:rPr>
      </w:pPr>
    </w:p>
    <w:p w:rsidR="00AE6B47" w:rsidRDefault="00AD680E">
      <w:pPr>
        <w:tabs>
          <w:tab w:val="left" w:pos="8816"/>
        </w:tabs>
        <w:spacing w:before="1"/>
        <w:ind w:left="141"/>
        <w:rPr>
          <w:sz w:val="24"/>
        </w:rPr>
      </w:pPr>
      <w:r>
        <w:rPr>
          <w:sz w:val="24"/>
        </w:rPr>
        <w:t xml:space="preserve">Firma: </w:t>
      </w:r>
      <w:r>
        <w:rPr>
          <w:sz w:val="24"/>
          <w:u w:val="single"/>
        </w:rPr>
        <w:tab/>
      </w:r>
    </w:p>
    <w:p w:rsidR="00AE6B47" w:rsidRDefault="00AE6B47">
      <w:pPr>
        <w:pStyle w:val="Corpotesto"/>
      </w:pPr>
    </w:p>
    <w:p w:rsidR="00AE6B47" w:rsidRDefault="00AD680E">
      <w:pPr>
        <w:pStyle w:val="Corpotesto"/>
        <w:spacing w:before="6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201483</wp:posOffset>
                </wp:positionV>
                <wp:extent cx="548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907E7" id="Graphic 2" o:spid="_x0000_s1026" style="position:absolute;margin-left:56.65pt;margin-top:15.8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vE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E6B47" w:rsidRDefault="00AE6B47">
      <w:pPr>
        <w:pStyle w:val="Corpotesto"/>
        <w:spacing w:before="47"/>
      </w:pPr>
    </w:p>
    <w:p w:rsidR="00AE6B47" w:rsidRDefault="00AD680E">
      <w:pPr>
        <w:pStyle w:val="Corpotesto"/>
        <w:ind w:left="141" w:right="141"/>
        <w:jc w:val="both"/>
      </w:pPr>
      <w:r>
        <w:t>Alla</w:t>
      </w:r>
      <w:r>
        <w:rPr>
          <w:spacing w:val="-1"/>
        </w:rPr>
        <w:t xml:space="preserve"> </w:t>
      </w:r>
      <w:r>
        <w:t>luce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filiazione,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scelta,</w:t>
      </w:r>
      <w:r>
        <w:rPr>
          <w:spacing w:val="-3"/>
        </w:rPr>
        <w:t xml:space="preserve"> </w:t>
      </w:r>
      <w:r>
        <w:t>rientrando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genitoriale, deve essere sempre condivisa dai genitori. Qualora sia firmata da un solo genitore, si intende che la scelta sia stata comunque condivisa.</w:t>
      </w:r>
    </w:p>
    <w:p w:rsidR="00AE6B47" w:rsidRDefault="00AE6B47">
      <w:pPr>
        <w:pStyle w:val="Corpotesto"/>
        <w:spacing w:before="44"/>
      </w:pPr>
    </w:p>
    <w:p w:rsidR="00AE6B47" w:rsidRDefault="00AD680E">
      <w:pPr>
        <w:tabs>
          <w:tab w:val="left" w:pos="4609"/>
        </w:tabs>
        <w:ind w:left="141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sectPr w:rsidR="00AE6B47">
      <w:footerReference w:type="default" r:id="rId7"/>
      <w:type w:val="continuous"/>
      <w:pgSz w:w="11910" w:h="16840"/>
      <w:pgMar w:top="1320" w:right="992" w:bottom="5280" w:left="992" w:header="0" w:footer="50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0E" w:rsidRDefault="00AD680E">
      <w:r>
        <w:separator/>
      </w:r>
    </w:p>
  </w:endnote>
  <w:endnote w:type="continuationSeparator" w:id="0">
    <w:p w:rsidR="00AD680E" w:rsidRDefault="00AD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47" w:rsidRDefault="00AD680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7317358</wp:posOffset>
              </wp:positionV>
              <wp:extent cx="6148705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870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6B47" w:rsidRDefault="00AD680E">
                          <w:pPr>
                            <w:spacing w:before="12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N.B.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dati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rilasciati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sono</w:t>
                          </w:r>
                          <w:r>
                            <w:rPr>
                              <w:b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utilizzati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dalla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scuola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nel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rispetto</w:t>
                          </w:r>
                          <w:r>
                            <w:rPr>
                              <w:b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norme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sulla</w:t>
                          </w:r>
                          <w:r>
                            <w:rPr>
                              <w:b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privacy,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previste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lgs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.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196</w:t>
                          </w:r>
                          <w:r>
                            <w:rPr>
                              <w:b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d.lgs.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2003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successive modificazioni e dal Regolamento (UE) 2016/679del Parlamento europeo e del Consiglio.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576.15pt;width:484.15pt;height:22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" filled="f" stroked="f">
              <v:path arrowok="t"/>
              <v:textbox inset="0,0,0,0">
                <w:txbxContent>
                  <w:p w:rsidR="00AE6B47" w:rsidRDefault="00AD680E">
                    <w:pPr>
                      <w:spacing w:before="12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N.B.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dati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rilasciati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sono</w:t>
                    </w:r>
                    <w:r>
                      <w:rPr>
                        <w:b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utilizzati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dalla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scuola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nel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rispetto</w:t>
                    </w:r>
                    <w:r>
                      <w:rPr>
                        <w:b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delle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norme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sulla</w:t>
                    </w:r>
                    <w:r>
                      <w:rPr>
                        <w:b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privacy,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previste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lgs</w:t>
                    </w:r>
                    <w:proofErr w:type="spellEnd"/>
                    <w:r>
                      <w:rPr>
                        <w:b/>
                        <w:sz w:val="18"/>
                      </w:rPr>
                      <w:t>.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196</w:t>
                    </w:r>
                    <w:r>
                      <w:rPr>
                        <w:b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d.lgs.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2003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successive modificazioni e dal Regolamento (UE) 2016/679del Parlamento europeo e del Consiglio.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0E" w:rsidRDefault="00AD680E">
      <w:r>
        <w:separator/>
      </w:r>
    </w:p>
  </w:footnote>
  <w:footnote w:type="continuationSeparator" w:id="0">
    <w:p w:rsidR="00AD680E" w:rsidRDefault="00AD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674D0"/>
    <w:multiLevelType w:val="hybridMultilevel"/>
    <w:tmpl w:val="2B244AFC"/>
    <w:lvl w:ilvl="0" w:tplc="25A6A0E4">
      <w:start w:val="1"/>
      <w:numFmt w:val="upperLetter"/>
      <w:lvlText w:val="%1)"/>
      <w:lvlJc w:val="left"/>
      <w:pPr>
        <w:ind w:left="453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782B52">
      <w:numFmt w:val="bullet"/>
      <w:lvlText w:val="•"/>
      <w:lvlJc w:val="left"/>
      <w:pPr>
        <w:ind w:left="1406" w:hanging="313"/>
      </w:pPr>
      <w:rPr>
        <w:rFonts w:hint="default"/>
        <w:lang w:val="it-IT" w:eastAsia="en-US" w:bidi="ar-SA"/>
      </w:rPr>
    </w:lvl>
    <w:lvl w:ilvl="2" w:tplc="32565420">
      <w:numFmt w:val="bullet"/>
      <w:lvlText w:val="•"/>
      <w:lvlJc w:val="left"/>
      <w:pPr>
        <w:ind w:left="2352" w:hanging="313"/>
      </w:pPr>
      <w:rPr>
        <w:rFonts w:hint="default"/>
        <w:lang w:val="it-IT" w:eastAsia="en-US" w:bidi="ar-SA"/>
      </w:rPr>
    </w:lvl>
    <w:lvl w:ilvl="3" w:tplc="A1302276">
      <w:numFmt w:val="bullet"/>
      <w:lvlText w:val="•"/>
      <w:lvlJc w:val="left"/>
      <w:pPr>
        <w:ind w:left="3298" w:hanging="313"/>
      </w:pPr>
      <w:rPr>
        <w:rFonts w:hint="default"/>
        <w:lang w:val="it-IT" w:eastAsia="en-US" w:bidi="ar-SA"/>
      </w:rPr>
    </w:lvl>
    <w:lvl w:ilvl="4" w:tplc="4FF2791E">
      <w:numFmt w:val="bullet"/>
      <w:lvlText w:val="•"/>
      <w:lvlJc w:val="left"/>
      <w:pPr>
        <w:ind w:left="4244" w:hanging="313"/>
      </w:pPr>
      <w:rPr>
        <w:rFonts w:hint="default"/>
        <w:lang w:val="it-IT" w:eastAsia="en-US" w:bidi="ar-SA"/>
      </w:rPr>
    </w:lvl>
    <w:lvl w:ilvl="5" w:tplc="F1F4DFA6">
      <w:numFmt w:val="bullet"/>
      <w:lvlText w:val="•"/>
      <w:lvlJc w:val="left"/>
      <w:pPr>
        <w:ind w:left="5191" w:hanging="313"/>
      </w:pPr>
      <w:rPr>
        <w:rFonts w:hint="default"/>
        <w:lang w:val="it-IT" w:eastAsia="en-US" w:bidi="ar-SA"/>
      </w:rPr>
    </w:lvl>
    <w:lvl w:ilvl="6" w:tplc="86A0070C">
      <w:numFmt w:val="bullet"/>
      <w:lvlText w:val="•"/>
      <w:lvlJc w:val="left"/>
      <w:pPr>
        <w:ind w:left="6137" w:hanging="313"/>
      </w:pPr>
      <w:rPr>
        <w:rFonts w:hint="default"/>
        <w:lang w:val="it-IT" w:eastAsia="en-US" w:bidi="ar-SA"/>
      </w:rPr>
    </w:lvl>
    <w:lvl w:ilvl="7" w:tplc="A2F6517A">
      <w:numFmt w:val="bullet"/>
      <w:lvlText w:val="•"/>
      <w:lvlJc w:val="left"/>
      <w:pPr>
        <w:ind w:left="7083" w:hanging="313"/>
      </w:pPr>
      <w:rPr>
        <w:rFonts w:hint="default"/>
        <w:lang w:val="it-IT" w:eastAsia="en-US" w:bidi="ar-SA"/>
      </w:rPr>
    </w:lvl>
    <w:lvl w:ilvl="8" w:tplc="158AA7B4">
      <w:numFmt w:val="bullet"/>
      <w:lvlText w:val="•"/>
      <w:lvlJc w:val="left"/>
      <w:pPr>
        <w:ind w:left="8029" w:hanging="31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47"/>
    <w:rsid w:val="000902E2"/>
    <w:rsid w:val="00AD680E"/>
    <w:rsid w:val="00A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8933"/>
  <w15:docId w15:val="{2FD3A725-53DE-4DB7-9A46-A675E995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Dirigente</cp:lastModifiedBy>
  <cp:revision>2</cp:revision>
  <dcterms:created xsi:type="dcterms:W3CDTF">2026-04-08T08:28:00Z</dcterms:created>
  <dcterms:modified xsi:type="dcterms:W3CDTF">2026-04-08T08:28:00Z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